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709" w:type="dxa"/>
        <w:tblLook w:val="04A0" w:firstRow="1" w:lastRow="0" w:firstColumn="1" w:lastColumn="0" w:noHBand="0" w:noVBand="1"/>
      </w:tblPr>
      <w:tblGrid>
        <w:gridCol w:w="3720"/>
        <w:gridCol w:w="6056"/>
      </w:tblGrid>
      <w:tr w:rsidR="00E35D94" w:rsidRPr="00166E5E" w14:paraId="1727989D" w14:textId="77777777" w:rsidTr="005E3519">
        <w:trPr>
          <w:trHeight w:val="1400"/>
        </w:trPr>
        <w:tc>
          <w:tcPr>
            <w:tcW w:w="4078" w:type="dxa"/>
            <w:tcBorders>
              <w:top w:val="nil"/>
              <w:left w:val="nil"/>
              <w:bottom w:val="nil"/>
            </w:tcBorders>
          </w:tcPr>
          <w:p w14:paraId="22D7F10E" w14:textId="77777777" w:rsidR="00E35D94" w:rsidRPr="00166E5E" w:rsidRDefault="00E35D94" w:rsidP="005F592E">
            <w:pPr>
              <w:tabs>
                <w:tab w:val="left" w:pos="1560"/>
              </w:tabs>
              <w:ind w:right="-2"/>
              <w:rPr>
                <w:sz w:val="22"/>
              </w:rPr>
            </w:pPr>
            <w:r w:rsidRPr="00166E5E">
              <w:rPr>
                <w:noProof/>
                <w:lang w:eastAsia="fr-FR"/>
              </w:rPr>
              <w:drawing>
                <wp:anchor distT="0" distB="0" distL="114300" distR="114300" simplePos="0" relativeHeight="251659264" behindDoc="1" locked="0" layoutInCell="1" allowOverlap="1" wp14:anchorId="224A3A5E" wp14:editId="22310D13">
                  <wp:simplePos x="0" y="0"/>
                  <wp:positionH relativeFrom="column">
                    <wp:posOffset>-13334</wp:posOffset>
                  </wp:positionH>
                  <wp:positionV relativeFrom="paragraph">
                    <wp:posOffset>-191770</wp:posOffset>
                  </wp:positionV>
                  <wp:extent cx="2095500" cy="949960"/>
                  <wp:effectExtent l="0" t="0" r="0" b="2540"/>
                  <wp:wrapNone/>
                  <wp:docPr id="2" name="Image 0" descr="LOGOGEVESE&am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EVESE&amp;P.jpg"/>
                          <pic:cNvPicPr/>
                        </pic:nvPicPr>
                        <pic:blipFill>
                          <a:blip r:embed="rId6" cstate="print"/>
                          <a:stretch>
                            <a:fillRect/>
                          </a:stretch>
                        </pic:blipFill>
                        <pic:spPr>
                          <a:xfrm>
                            <a:off x="0" y="0"/>
                            <a:ext cx="2094554" cy="949531"/>
                          </a:xfrm>
                          <a:prstGeom prst="rect">
                            <a:avLst/>
                          </a:prstGeom>
                        </pic:spPr>
                      </pic:pic>
                    </a:graphicData>
                  </a:graphic>
                  <wp14:sizeRelH relativeFrom="margin">
                    <wp14:pctWidth>0</wp14:pctWidth>
                  </wp14:sizeRelH>
                  <wp14:sizeRelV relativeFrom="margin">
                    <wp14:pctHeight>0</wp14:pctHeight>
                  </wp14:sizeRelV>
                </wp:anchor>
              </w:drawing>
            </w:r>
            <w:r w:rsidRPr="00166E5E">
              <w:rPr>
                <w:sz w:val="22"/>
              </w:rPr>
              <w:t xml:space="preserve">                                             </w:t>
            </w:r>
          </w:p>
        </w:tc>
        <w:tc>
          <w:tcPr>
            <w:tcW w:w="6520" w:type="dxa"/>
            <w:shd w:val="pct15" w:color="auto" w:fill="auto"/>
          </w:tcPr>
          <w:p w14:paraId="5147645A" w14:textId="77777777" w:rsidR="00E35D94" w:rsidRPr="00166E5E" w:rsidRDefault="00E35D94" w:rsidP="005F592E">
            <w:pPr>
              <w:tabs>
                <w:tab w:val="center" w:pos="3639"/>
              </w:tabs>
              <w:ind w:right="-2"/>
              <w:jc w:val="center"/>
              <w:rPr>
                <w:b/>
                <w:sz w:val="36"/>
                <w:szCs w:val="36"/>
              </w:rPr>
            </w:pPr>
            <w:r w:rsidRPr="00166E5E">
              <w:rPr>
                <w:b/>
                <w:sz w:val="36"/>
                <w:szCs w:val="36"/>
              </w:rPr>
              <w:t>Le GEVES recrute un</w:t>
            </w:r>
          </w:p>
          <w:p w14:paraId="3AE1A85D" w14:textId="77777777" w:rsidR="00E35D94" w:rsidRPr="00166E5E" w:rsidRDefault="00E35D94" w:rsidP="005F592E">
            <w:pPr>
              <w:tabs>
                <w:tab w:val="center" w:pos="3639"/>
              </w:tabs>
              <w:ind w:right="-2"/>
              <w:jc w:val="center"/>
              <w:rPr>
                <w:b/>
                <w:sz w:val="36"/>
                <w:szCs w:val="36"/>
              </w:rPr>
            </w:pPr>
            <w:r w:rsidRPr="00166E5E">
              <w:rPr>
                <w:b/>
                <w:sz w:val="36"/>
                <w:szCs w:val="36"/>
              </w:rPr>
              <w:t>Stagiaire (H/F)</w:t>
            </w:r>
            <w:r w:rsidR="00DF3D34" w:rsidRPr="00166E5E">
              <w:rPr>
                <w:b/>
                <w:sz w:val="36"/>
                <w:szCs w:val="36"/>
              </w:rPr>
              <w:t xml:space="preserve"> </w:t>
            </w:r>
          </w:p>
          <w:p w14:paraId="7E04BF30" w14:textId="166E8994" w:rsidR="00E35D94" w:rsidRPr="00166E5E" w:rsidRDefault="006B7814" w:rsidP="005F592E">
            <w:pPr>
              <w:tabs>
                <w:tab w:val="center" w:pos="3639"/>
              </w:tabs>
              <w:ind w:right="-2"/>
              <w:jc w:val="center"/>
              <w:rPr>
                <w:sz w:val="22"/>
              </w:rPr>
            </w:pPr>
            <w:r>
              <w:rPr>
                <w:b/>
                <w:sz w:val="36"/>
                <w:szCs w:val="36"/>
              </w:rPr>
              <w:t>3  à 4</w:t>
            </w:r>
            <w:r w:rsidR="000B7143" w:rsidRPr="00166E5E">
              <w:rPr>
                <w:b/>
                <w:sz w:val="36"/>
                <w:szCs w:val="36"/>
              </w:rPr>
              <w:t xml:space="preserve"> mois</w:t>
            </w:r>
          </w:p>
        </w:tc>
      </w:tr>
    </w:tbl>
    <w:p w14:paraId="5062E443" w14:textId="77777777" w:rsidR="00DD71D8" w:rsidRPr="00166E5E" w:rsidRDefault="00DD71D8" w:rsidP="005F592E">
      <w:pPr>
        <w:tabs>
          <w:tab w:val="center" w:pos="426"/>
          <w:tab w:val="left" w:pos="4962"/>
        </w:tabs>
        <w:spacing w:after="0" w:line="240" w:lineRule="auto"/>
        <w:ind w:left="-709"/>
        <w:jc w:val="both"/>
        <w:rPr>
          <w:b/>
          <w:u w:val="single"/>
        </w:rPr>
      </w:pPr>
    </w:p>
    <w:p w14:paraId="11C84133" w14:textId="16747EB9" w:rsidR="00BB3AAF" w:rsidRPr="00166E5E" w:rsidRDefault="00BB3AAF" w:rsidP="005F592E">
      <w:pPr>
        <w:tabs>
          <w:tab w:val="left" w:pos="-284"/>
          <w:tab w:val="left" w:pos="4962"/>
        </w:tabs>
        <w:spacing w:after="0" w:line="240" w:lineRule="auto"/>
        <w:ind w:left="-709"/>
        <w:jc w:val="both"/>
      </w:pPr>
      <w:r w:rsidRPr="00BB3AAF">
        <w:rPr>
          <w:b/>
          <w:caps/>
          <w:u w:val="single"/>
        </w:rPr>
        <w:t>Lieu d</w:t>
      </w:r>
      <w:r w:rsidR="008C7754">
        <w:rPr>
          <w:b/>
          <w:caps/>
          <w:u w:val="single"/>
        </w:rPr>
        <w:t>e stage</w:t>
      </w:r>
      <w:r w:rsidRPr="00BB3AAF">
        <w:rPr>
          <w:bCs/>
        </w:rPr>
        <w:t> :</w:t>
      </w:r>
      <w:r w:rsidRPr="00BB3AAF">
        <w:rPr>
          <w:b/>
        </w:rPr>
        <w:t xml:space="preserve"> </w:t>
      </w:r>
      <w:r w:rsidRPr="00166E5E">
        <w:t>GEVES,</w:t>
      </w:r>
      <w:r w:rsidR="00593AD9">
        <w:t>25 RUE GEORGES MOREL</w:t>
      </w:r>
      <w:r w:rsidR="008C7754">
        <w:t>,</w:t>
      </w:r>
      <w:r w:rsidRPr="00166E5E">
        <w:t xml:space="preserve"> 49</w:t>
      </w:r>
      <w:r w:rsidR="00593AD9">
        <w:t>071, BEAUCOUZE</w:t>
      </w:r>
      <w:r w:rsidRPr="00166E5E">
        <w:t>.</w:t>
      </w:r>
    </w:p>
    <w:p w14:paraId="2FD92450" w14:textId="3B96585A" w:rsidR="00BB3AAF" w:rsidRDefault="00BB3AAF" w:rsidP="005F592E">
      <w:pPr>
        <w:tabs>
          <w:tab w:val="center" w:pos="426"/>
          <w:tab w:val="left" w:pos="4962"/>
        </w:tabs>
        <w:spacing w:after="0" w:line="240" w:lineRule="auto"/>
        <w:ind w:left="-709"/>
        <w:jc w:val="both"/>
        <w:rPr>
          <w:b/>
          <w:u w:val="single"/>
        </w:rPr>
      </w:pPr>
    </w:p>
    <w:p w14:paraId="5CFC94C4" w14:textId="77777777" w:rsidR="00BB3AAF" w:rsidRDefault="00BB3AAF" w:rsidP="005F592E">
      <w:pPr>
        <w:tabs>
          <w:tab w:val="center" w:pos="426"/>
          <w:tab w:val="left" w:pos="4962"/>
        </w:tabs>
        <w:spacing w:after="0" w:line="240" w:lineRule="auto"/>
        <w:ind w:left="-709"/>
        <w:jc w:val="both"/>
      </w:pPr>
      <w:r w:rsidRPr="00BB3AAF">
        <w:rPr>
          <w:b/>
          <w:u w:val="single"/>
        </w:rPr>
        <w:t>CONTEXTE</w:t>
      </w:r>
      <w:r>
        <w:t xml:space="preserve"> : </w:t>
      </w:r>
    </w:p>
    <w:p w14:paraId="029749A1" w14:textId="1E137E9B" w:rsidR="00FA38F1" w:rsidRPr="00A0406D" w:rsidRDefault="00BB3AAF" w:rsidP="00FA38F1">
      <w:pPr>
        <w:autoSpaceDE w:val="0"/>
        <w:autoSpaceDN w:val="0"/>
        <w:adjustRightInd w:val="0"/>
        <w:spacing w:after="0" w:line="240" w:lineRule="auto"/>
        <w:jc w:val="both"/>
        <w:rPr>
          <w:rFonts w:cs="Calibri"/>
          <w:sz w:val="20"/>
          <w:szCs w:val="20"/>
        </w:rPr>
      </w:pPr>
      <w:r>
        <w:t xml:space="preserve">Le GEVES </w:t>
      </w:r>
      <w:r w:rsidRPr="00166E5E">
        <w:t xml:space="preserve">(Groupe d’Etude et de Contrôle des Variétés et des Semences) </w:t>
      </w:r>
      <w:r>
        <w:t xml:space="preserve">est un groupement d’intérêt public qui a pour mission d’évaluer et caractériser les nouvelles variétés végétales ainsi que d’analyser et contrôler la qualité des semences. </w:t>
      </w:r>
      <w:r w:rsidR="00593AD9">
        <w:t>Au GEVES</w:t>
      </w:r>
      <w:r>
        <w:t xml:space="preserve"> de</w:t>
      </w:r>
      <w:r w:rsidR="00593AD9">
        <w:t xml:space="preserve"> Beaucouzé, vous serez intégré au </w:t>
      </w:r>
      <w:r>
        <w:t>Service d’Etude des Variétés (SEV), en charge de l’évaluation des nouvelles variétés végétales</w:t>
      </w:r>
      <w:r w:rsidR="00593AD9">
        <w:t>, et plus spécifiquement dans le secteur en charge de la VATE (Valeur Agronomique, Technologique et Environnementale)</w:t>
      </w:r>
      <w:r>
        <w:t xml:space="preserve"> des espèces </w:t>
      </w:r>
      <w:r w:rsidR="005F592E">
        <w:t>de grande culture</w:t>
      </w:r>
      <w:r w:rsidR="00593AD9">
        <w:t xml:space="preserve"> pour l’évaluation de la résistance aux variétale aux bioagresseurs</w:t>
      </w:r>
      <w:r>
        <w:t>. Ces évaluations sont réalisées dans un cadre officiel</w:t>
      </w:r>
      <w:r w:rsidR="00593AD9">
        <w:t>, celui de l’</w:t>
      </w:r>
      <w:r w:rsidR="005F592E">
        <w:t xml:space="preserve">inscription </w:t>
      </w:r>
      <w:r w:rsidR="00593AD9">
        <w:t xml:space="preserve">des variétés </w:t>
      </w:r>
      <w:r w:rsidR="005F592E">
        <w:t>au c</w:t>
      </w:r>
      <w:r>
        <w:t xml:space="preserve">atalogue </w:t>
      </w:r>
      <w:r w:rsidR="005F592E">
        <w:t>o</w:t>
      </w:r>
      <w:r>
        <w:t>fficiel.</w:t>
      </w:r>
      <w:r w:rsidR="00FA38F1">
        <w:t xml:space="preserve"> </w:t>
      </w:r>
      <w:r w:rsidR="00FA38F1" w:rsidRPr="00A0406D">
        <w:rPr>
          <w:rFonts w:cs="Calibri"/>
          <w:sz w:val="20"/>
          <w:szCs w:val="20"/>
        </w:rPr>
        <w:t xml:space="preserve"> </w:t>
      </w:r>
      <w:r w:rsidR="00FA38F1" w:rsidRPr="00FA38F1">
        <w:t>En vue de l’évaluation des variétés et des semences, le GEVES développe des méthodes de phénotypage consistant à collecter, sur un grand nombre de végétaux (plantes, organes végétaux, semences, …) un ensemble de caractéristiques notamment morphologiques dont la variabilité est analysée en fonction du patrimoine génétique et des conditions environnementales.</w:t>
      </w:r>
    </w:p>
    <w:p w14:paraId="180BDD8D" w14:textId="77777777" w:rsidR="000B7143" w:rsidRPr="00166E5E" w:rsidRDefault="000B7143" w:rsidP="005F592E">
      <w:pPr>
        <w:tabs>
          <w:tab w:val="center" w:pos="426"/>
          <w:tab w:val="left" w:pos="4962"/>
        </w:tabs>
        <w:spacing w:after="0" w:line="240" w:lineRule="auto"/>
        <w:ind w:left="-709"/>
        <w:jc w:val="both"/>
      </w:pPr>
    </w:p>
    <w:p w14:paraId="1A3F3B26" w14:textId="77777777" w:rsidR="000B7143" w:rsidRPr="00166E5E" w:rsidRDefault="000B7143" w:rsidP="005F592E">
      <w:pPr>
        <w:tabs>
          <w:tab w:val="center" w:pos="426"/>
          <w:tab w:val="left" w:pos="4962"/>
        </w:tabs>
        <w:spacing w:after="0" w:line="240" w:lineRule="auto"/>
        <w:ind w:left="-709"/>
        <w:jc w:val="both"/>
        <w:rPr>
          <w:b/>
          <w:u w:val="single"/>
        </w:rPr>
      </w:pPr>
      <w:r w:rsidRPr="00166E5E">
        <w:rPr>
          <w:b/>
          <w:u w:val="single"/>
        </w:rPr>
        <w:t>DESCRIPTION DU STAGE :</w:t>
      </w:r>
    </w:p>
    <w:p w14:paraId="2E867F80" w14:textId="1DF047A3" w:rsidR="009714CC" w:rsidRDefault="00E35D94" w:rsidP="001628DE">
      <w:pPr>
        <w:spacing w:after="0" w:line="240" w:lineRule="auto"/>
        <w:ind w:left="-709"/>
        <w:jc w:val="both"/>
        <w:textAlignment w:val="top"/>
      </w:pPr>
      <w:r w:rsidRPr="00166E5E">
        <w:t xml:space="preserve">Dans le cadre de ce stage, </w:t>
      </w:r>
      <w:r w:rsidR="000B7143" w:rsidRPr="00166E5E">
        <w:t xml:space="preserve">vous serez rattaché </w:t>
      </w:r>
      <w:r w:rsidR="00043932" w:rsidRPr="00166E5E">
        <w:t>à la</w:t>
      </w:r>
      <w:r w:rsidR="000B7143" w:rsidRPr="00166E5E">
        <w:t xml:space="preserve"> responsable </w:t>
      </w:r>
      <w:r w:rsidR="00593AD9">
        <w:t>VATE Bioagresseurs</w:t>
      </w:r>
      <w:r w:rsidR="001628DE">
        <w:t>.</w:t>
      </w:r>
      <w:r w:rsidR="009714CC">
        <w:t xml:space="preserve"> </w:t>
      </w:r>
      <w:r w:rsidR="00310955">
        <w:t>L</w:t>
      </w:r>
      <w:r w:rsidR="00FA2762" w:rsidRPr="00FA2762">
        <w:t xml:space="preserve">es équipes de chercheurs des STIC de l’Université d’Angers, </w:t>
      </w:r>
      <w:proofErr w:type="spellStart"/>
      <w:r w:rsidR="005F7D70">
        <w:t>Arvalis</w:t>
      </w:r>
      <w:proofErr w:type="spellEnd"/>
      <w:r w:rsidR="005F7D70">
        <w:t xml:space="preserve"> </w:t>
      </w:r>
      <w:r w:rsidR="00FA2762" w:rsidRPr="00FA2762">
        <w:t xml:space="preserve">ainsi qu’avec les </w:t>
      </w:r>
      <w:r w:rsidR="005F7D70">
        <w:t>partenaires de différents programmes de recherche européen, notamment le Centre de recherche Wallon à Gembloux et Wageningen aux Pays-Bas</w:t>
      </w:r>
      <w:r w:rsidR="00FA2762" w:rsidRPr="00FA2762">
        <w:t>.</w:t>
      </w:r>
    </w:p>
    <w:p w14:paraId="4A0A513E" w14:textId="20B38CA9" w:rsidR="00FA2762" w:rsidRPr="001628DE" w:rsidRDefault="00FA2762" w:rsidP="001628DE">
      <w:pPr>
        <w:spacing w:after="0" w:line="240" w:lineRule="auto"/>
        <w:ind w:left="-709"/>
        <w:jc w:val="both"/>
        <w:textAlignment w:val="top"/>
        <w:rPr>
          <w:rFonts w:cs="Calibri"/>
        </w:rPr>
      </w:pPr>
      <w:r w:rsidRPr="001628DE">
        <w:rPr>
          <w:rFonts w:cs="Calibri"/>
        </w:rPr>
        <w:t xml:space="preserve">Dans le cadre </w:t>
      </w:r>
      <w:r w:rsidR="005F7D70">
        <w:rPr>
          <w:rFonts w:cs="Calibri"/>
        </w:rPr>
        <w:t xml:space="preserve">de ces </w:t>
      </w:r>
      <w:r w:rsidR="005F7D70" w:rsidRPr="001628DE">
        <w:rPr>
          <w:rFonts w:cs="Calibri"/>
        </w:rPr>
        <w:t>programmes</w:t>
      </w:r>
      <w:r w:rsidRPr="001628DE">
        <w:rPr>
          <w:rFonts w:cs="Calibri"/>
        </w:rPr>
        <w:t xml:space="preserve"> de recherche, la personne recrutée travaillera sur l’analyse d’images multispectrales </w:t>
      </w:r>
      <w:r w:rsidR="005F7D70">
        <w:rPr>
          <w:rFonts w:cs="Calibri"/>
        </w:rPr>
        <w:t xml:space="preserve">et RGB </w:t>
      </w:r>
      <w:r w:rsidRPr="001628DE">
        <w:rPr>
          <w:rFonts w:cs="Calibri"/>
        </w:rPr>
        <w:t xml:space="preserve">appliquées au </w:t>
      </w:r>
      <w:r w:rsidR="005F7D70">
        <w:rPr>
          <w:rFonts w:cs="Calibri"/>
        </w:rPr>
        <w:t>céréales à paille</w:t>
      </w:r>
      <w:r w:rsidRPr="001628DE">
        <w:rPr>
          <w:rFonts w:cs="Calibri"/>
        </w:rPr>
        <w:t xml:space="preserve">, intégrant </w:t>
      </w:r>
      <w:r w:rsidR="005F7D70">
        <w:rPr>
          <w:rFonts w:cs="Calibri"/>
        </w:rPr>
        <w:t>différentes actions : protocole de</w:t>
      </w:r>
      <w:r w:rsidRPr="001628DE">
        <w:rPr>
          <w:rFonts w:cs="Calibri"/>
        </w:rPr>
        <w:t xml:space="preserve"> prise de vue, acquisition</w:t>
      </w:r>
      <w:r w:rsidR="005F7D70">
        <w:rPr>
          <w:rFonts w:cs="Calibri"/>
        </w:rPr>
        <w:t xml:space="preserve"> des images</w:t>
      </w:r>
      <w:r w:rsidRPr="001628DE">
        <w:rPr>
          <w:rFonts w:cs="Calibri"/>
        </w:rPr>
        <w:t xml:space="preserve">, </w:t>
      </w:r>
      <w:r w:rsidR="005F7D70">
        <w:rPr>
          <w:rFonts w:cs="Calibri"/>
        </w:rPr>
        <w:t xml:space="preserve">annotations, </w:t>
      </w:r>
      <w:r w:rsidRPr="001628DE">
        <w:rPr>
          <w:rFonts w:cs="Calibri"/>
        </w:rPr>
        <w:t xml:space="preserve">stockage et </w:t>
      </w:r>
      <w:r w:rsidR="005F7D70">
        <w:rPr>
          <w:rFonts w:cs="Calibri"/>
        </w:rPr>
        <w:t xml:space="preserve"> traitement</w:t>
      </w:r>
      <w:r w:rsidRPr="001628DE">
        <w:rPr>
          <w:rFonts w:cs="Calibri"/>
        </w:rPr>
        <w:t xml:space="preserve"> des images</w:t>
      </w:r>
      <w:r w:rsidR="005F7D70">
        <w:rPr>
          <w:rFonts w:cs="Calibri"/>
        </w:rPr>
        <w:t xml:space="preserve"> sous Matlab et Python</w:t>
      </w:r>
      <w:r w:rsidRPr="001628DE">
        <w:rPr>
          <w:rFonts w:cs="Calibri"/>
        </w:rPr>
        <w:t>.</w:t>
      </w:r>
    </w:p>
    <w:p w14:paraId="191DBB7C" w14:textId="77777777" w:rsidR="001628DE" w:rsidRDefault="001628DE" w:rsidP="001628DE">
      <w:pPr>
        <w:autoSpaceDE w:val="0"/>
        <w:autoSpaceDN w:val="0"/>
        <w:adjustRightInd w:val="0"/>
        <w:spacing w:after="60" w:line="240" w:lineRule="auto"/>
        <w:rPr>
          <w:rFonts w:cs="Calibri,Bold"/>
          <w:b/>
          <w:bCs/>
          <w:u w:val="single"/>
        </w:rPr>
      </w:pPr>
    </w:p>
    <w:p w14:paraId="08DBA48C" w14:textId="4DC4FCA9" w:rsidR="00FA2762" w:rsidRPr="001628DE" w:rsidRDefault="00FA2762" w:rsidP="001628DE">
      <w:pPr>
        <w:autoSpaceDE w:val="0"/>
        <w:autoSpaceDN w:val="0"/>
        <w:adjustRightInd w:val="0"/>
        <w:spacing w:after="60" w:line="240" w:lineRule="auto"/>
        <w:rPr>
          <w:rFonts w:cs="Calibri,Bold"/>
          <w:b/>
          <w:bCs/>
          <w:u w:val="single"/>
        </w:rPr>
      </w:pPr>
      <w:r w:rsidRPr="001628DE">
        <w:rPr>
          <w:rFonts w:cs="Calibri,Bold"/>
          <w:b/>
          <w:bCs/>
          <w:u w:val="single"/>
        </w:rPr>
        <w:t xml:space="preserve">Intitulé du stage : </w:t>
      </w:r>
    </w:p>
    <w:p w14:paraId="6D444D59" w14:textId="3BB0B4F3" w:rsidR="00FA2762" w:rsidRPr="001628DE" w:rsidRDefault="001628DE" w:rsidP="001628DE">
      <w:pPr>
        <w:autoSpaceDE w:val="0"/>
        <w:autoSpaceDN w:val="0"/>
        <w:adjustRightInd w:val="0"/>
        <w:spacing w:after="60" w:line="240" w:lineRule="auto"/>
        <w:rPr>
          <w:rFonts w:cs="Calibri,Bold"/>
          <w:b/>
          <w:bCs/>
          <w:u w:val="single"/>
        </w:rPr>
      </w:pPr>
      <w:r>
        <w:rPr>
          <w:rFonts w:cs="Calibri"/>
          <w:b/>
          <w:bCs/>
        </w:rPr>
        <w:t xml:space="preserve">Validation et optimisation d’algorithmes </w:t>
      </w:r>
      <w:r w:rsidR="00FA2762" w:rsidRPr="001628DE">
        <w:rPr>
          <w:rFonts w:cs="Calibri"/>
          <w:b/>
          <w:bCs/>
        </w:rPr>
        <w:t xml:space="preserve">pour évaluer la résistance variétale à la fusariose </w:t>
      </w:r>
      <w:r>
        <w:rPr>
          <w:rFonts w:cs="Calibri"/>
          <w:b/>
          <w:bCs/>
        </w:rPr>
        <w:t>sur blé tendre, blé dur et triticale</w:t>
      </w:r>
      <w:r w:rsidR="00FA2762" w:rsidRPr="001628DE">
        <w:rPr>
          <w:rFonts w:cs="Calibri"/>
          <w:b/>
          <w:bCs/>
        </w:rPr>
        <w:t xml:space="preserve"> </w:t>
      </w:r>
      <w:r>
        <w:rPr>
          <w:rFonts w:cs="Calibri"/>
          <w:b/>
          <w:bCs/>
        </w:rPr>
        <w:t xml:space="preserve">au champ </w:t>
      </w:r>
    </w:p>
    <w:p w14:paraId="02754896" w14:textId="77777777" w:rsidR="001628DE" w:rsidRPr="00166E5E" w:rsidRDefault="001628DE" w:rsidP="001628DE">
      <w:pPr>
        <w:spacing w:after="0" w:line="240" w:lineRule="auto"/>
        <w:ind w:left="-709"/>
        <w:jc w:val="both"/>
        <w:textAlignment w:val="top"/>
      </w:pPr>
    </w:p>
    <w:p w14:paraId="07B1FE84" w14:textId="77777777" w:rsidR="001628DE" w:rsidRDefault="001628DE" w:rsidP="001628DE">
      <w:pPr>
        <w:autoSpaceDE w:val="0"/>
        <w:autoSpaceDN w:val="0"/>
        <w:adjustRightInd w:val="0"/>
        <w:spacing w:after="0" w:line="240" w:lineRule="auto"/>
      </w:pPr>
      <w:r>
        <w:t>Vos principales missions consisteront à :</w:t>
      </w:r>
    </w:p>
    <w:p w14:paraId="20C943EB" w14:textId="6DB8CD29" w:rsidR="001628DE" w:rsidRDefault="005F7D70" w:rsidP="001628DE">
      <w:pPr>
        <w:pStyle w:val="Paragraphedeliste"/>
        <w:numPr>
          <w:ilvl w:val="0"/>
          <w:numId w:val="4"/>
        </w:numPr>
        <w:autoSpaceDE w:val="0"/>
        <w:autoSpaceDN w:val="0"/>
        <w:adjustRightInd w:val="0"/>
        <w:spacing w:after="0" w:line="240" w:lineRule="auto"/>
        <w:rPr>
          <w:rFonts w:cstheme="minorHAnsi"/>
        </w:rPr>
      </w:pPr>
      <w:r>
        <w:rPr>
          <w:rFonts w:cstheme="minorHAnsi"/>
        </w:rPr>
        <w:t>Ret</w:t>
      </w:r>
      <w:r w:rsidR="001628DE">
        <w:rPr>
          <w:rFonts w:cstheme="minorHAnsi"/>
        </w:rPr>
        <w:t>raiter les jeux de de données 202</w:t>
      </w:r>
      <w:r>
        <w:rPr>
          <w:rFonts w:cstheme="minorHAnsi"/>
        </w:rPr>
        <w:t>2</w:t>
      </w:r>
      <w:r w:rsidR="001628DE">
        <w:rPr>
          <w:rFonts w:cstheme="minorHAnsi"/>
        </w:rPr>
        <w:t xml:space="preserve"> pour l’étude de la spécificité de la détection de la fusariose par rapport à d’autres pathogènes sur épis</w:t>
      </w:r>
    </w:p>
    <w:p w14:paraId="03FEEE67" w14:textId="200D4591" w:rsidR="00FA2762" w:rsidRPr="001628DE" w:rsidRDefault="001628DE" w:rsidP="001628DE">
      <w:pPr>
        <w:pStyle w:val="Paragraphedeliste"/>
        <w:numPr>
          <w:ilvl w:val="0"/>
          <w:numId w:val="4"/>
        </w:numPr>
        <w:autoSpaceDE w:val="0"/>
        <w:autoSpaceDN w:val="0"/>
        <w:adjustRightInd w:val="0"/>
        <w:spacing w:after="0" w:line="240" w:lineRule="auto"/>
        <w:rPr>
          <w:rFonts w:cstheme="minorHAnsi"/>
        </w:rPr>
      </w:pPr>
      <w:r>
        <w:rPr>
          <w:rFonts w:cstheme="minorHAnsi"/>
        </w:rPr>
        <w:t xml:space="preserve">Participer à l’acquisition des jeux </w:t>
      </w:r>
      <w:r w:rsidR="00FA2762" w:rsidRPr="001628DE">
        <w:rPr>
          <w:rFonts w:cstheme="minorHAnsi"/>
        </w:rPr>
        <w:t>d'images multispectrales</w:t>
      </w:r>
      <w:r>
        <w:rPr>
          <w:rFonts w:cstheme="minorHAnsi"/>
        </w:rPr>
        <w:t xml:space="preserve"> et RGB </w:t>
      </w:r>
      <w:r w:rsidR="005F7D70">
        <w:rPr>
          <w:rFonts w:cstheme="minorHAnsi"/>
        </w:rPr>
        <w:t xml:space="preserve"> en</w:t>
      </w:r>
      <w:r>
        <w:rPr>
          <w:rFonts w:cstheme="minorHAnsi"/>
        </w:rPr>
        <w:t xml:space="preserve"> 202</w:t>
      </w:r>
      <w:r w:rsidR="005F7D70">
        <w:rPr>
          <w:rFonts w:cstheme="minorHAnsi"/>
        </w:rPr>
        <w:t>3</w:t>
      </w:r>
    </w:p>
    <w:p w14:paraId="660CA508" w14:textId="3E70F967" w:rsidR="00FA2762" w:rsidRPr="001628DE" w:rsidRDefault="001628DE" w:rsidP="00FA2762">
      <w:pPr>
        <w:pStyle w:val="Paragraphedeliste"/>
        <w:numPr>
          <w:ilvl w:val="0"/>
          <w:numId w:val="4"/>
        </w:numPr>
        <w:autoSpaceDE w:val="0"/>
        <w:autoSpaceDN w:val="0"/>
        <w:adjustRightInd w:val="0"/>
        <w:spacing w:after="0" w:line="240" w:lineRule="auto"/>
        <w:rPr>
          <w:rFonts w:cstheme="minorHAnsi"/>
        </w:rPr>
      </w:pPr>
      <w:r>
        <w:rPr>
          <w:rFonts w:cstheme="minorHAnsi"/>
        </w:rPr>
        <w:t>Participer</w:t>
      </w:r>
      <w:r w:rsidR="005F7D70">
        <w:rPr>
          <w:rFonts w:cstheme="minorHAnsi"/>
        </w:rPr>
        <w:t xml:space="preserve"> au développemen</w:t>
      </w:r>
      <w:r w:rsidR="00310955">
        <w:rPr>
          <w:rFonts w:cstheme="minorHAnsi"/>
        </w:rPr>
        <w:t>t</w:t>
      </w:r>
      <w:r w:rsidR="005F7D70">
        <w:rPr>
          <w:rFonts w:cstheme="minorHAnsi"/>
        </w:rPr>
        <w:t xml:space="preserve"> d’</w:t>
      </w:r>
      <w:r w:rsidR="00310955">
        <w:rPr>
          <w:rFonts w:cstheme="minorHAnsi"/>
        </w:rPr>
        <w:t>u</w:t>
      </w:r>
      <w:r w:rsidR="005F7D70">
        <w:rPr>
          <w:rFonts w:cstheme="minorHAnsi"/>
        </w:rPr>
        <w:t xml:space="preserve">n système d’annotation </w:t>
      </w:r>
      <w:proofErr w:type="spellStart"/>
      <w:r w:rsidR="005F7D70">
        <w:rPr>
          <w:rFonts w:cstheme="minorHAnsi"/>
        </w:rPr>
        <w:t>semi automatique</w:t>
      </w:r>
      <w:proofErr w:type="spellEnd"/>
      <w:r w:rsidR="005F7D70">
        <w:rPr>
          <w:rFonts w:cstheme="minorHAnsi"/>
        </w:rPr>
        <w:t xml:space="preserve">  </w:t>
      </w:r>
      <w:r>
        <w:rPr>
          <w:rFonts w:cstheme="minorHAnsi"/>
        </w:rPr>
        <w:t xml:space="preserve"> </w:t>
      </w:r>
    </w:p>
    <w:p w14:paraId="3B098E6F" w14:textId="30F691F7" w:rsidR="00FA2762" w:rsidRPr="00B6269C" w:rsidRDefault="004840C3" w:rsidP="00FA2762">
      <w:pPr>
        <w:pStyle w:val="Paragraphedeliste"/>
        <w:numPr>
          <w:ilvl w:val="0"/>
          <w:numId w:val="4"/>
        </w:numPr>
        <w:autoSpaceDE w:val="0"/>
        <w:autoSpaceDN w:val="0"/>
        <w:adjustRightInd w:val="0"/>
        <w:spacing w:after="0" w:line="240" w:lineRule="auto"/>
        <w:rPr>
          <w:rFonts w:cs="Calibri"/>
          <w:sz w:val="20"/>
          <w:szCs w:val="20"/>
        </w:rPr>
      </w:pPr>
      <w:r>
        <w:rPr>
          <w:rFonts w:cstheme="minorHAnsi"/>
        </w:rPr>
        <w:t xml:space="preserve">Optimiser </w:t>
      </w:r>
      <w:r w:rsidR="00310955">
        <w:rPr>
          <w:rFonts w:cstheme="minorHAnsi"/>
        </w:rPr>
        <w:t>l’</w:t>
      </w:r>
      <w:r>
        <w:rPr>
          <w:rFonts w:cstheme="minorHAnsi"/>
        </w:rPr>
        <w:t xml:space="preserve"> algorithme</w:t>
      </w:r>
      <w:r w:rsidR="00310955">
        <w:rPr>
          <w:rFonts w:cstheme="minorHAnsi"/>
        </w:rPr>
        <w:t xml:space="preserve"> </w:t>
      </w:r>
      <w:r>
        <w:rPr>
          <w:rFonts w:cstheme="minorHAnsi"/>
        </w:rPr>
        <w:t xml:space="preserve"> avec le</w:t>
      </w:r>
      <w:r w:rsidR="005F7AA5">
        <w:rPr>
          <w:rFonts w:cstheme="minorHAnsi"/>
        </w:rPr>
        <w:t>s</w:t>
      </w:r>
      <w:r>
        <w:rPr>
          <w:rFonts w:cstheme="minorHAnsi"/>
        </w:rPr>
        <w:t xml:space="preserve"> jeu</w:t>
      </w:r>
      <w:r w:rsidR="005F7AA5">
        <w:rPr>
          <w:rFonts w:cstheme="minorHAnsi"/>
        </w:rPr>
        <w:t>x</w:t>
      </w:r>
      <w:r>
        <w:rPr>
          <w:rFonts w:cstheme="minorHAnsi"/>
        </w:rPr>
        <w:t xml:space="preserve"> de données 202</w:t>
      </w:r>
      <w:r w:rsidR="005F7D70">
        <w:rPr>
          <w:rFonts w:cstheme="minorHAnsi"/>
        </w:rPr>
        <w:t>3</w:t>
      </w:r>
      <w:r w:rsidR="006B7814">
        <w:rPr>
          <w:rFonts w:cstheme="minorHAnsi"/>
        </w:rPr>
        <w:t xml:space="preserve">, </w:t>
      </w:r>
      <w:r>
        <w:rPr>
          <w:rFonts w:cstheme="minorHAnsi"/>
        </w:rPr>
        <w:t xml:space="preserve"> </w:t>
      </w:r>
    </w:p>
    <w:p w14:paraId="7F6A9BA6" w14:textId="780D2EDD" w:rsidR="00B6269C" w:rsidRPr="008F5AFB" w:rsidRDefault="006B7814" w:rsidP="00FA2762">
      <w:pPr>
        <w:pStyle w:val="Paragraphedeliste"/>
        <w:numPr>
          <w:ilvl w:val="0"/>
          <w:numId w:val="4"/>
        </w:numPr>
        <w:autoSpaceDE w:val="0"/>
        <w:autoSpaceDN w:val="0"/>
        <w:adjustRightInd w:val="0"/>
        <w:spacing w:after="0" w:line="240" w:lineRule="auto"/>
        <w:rPr>
          <w:rFonts w:cs="Calibri"/>
          <w:sz w:val="20"/>
          <w:szCs w:val="20"/>
        </w:rPr>
      </w:pPr>
      <w:r>
        <w:rPr>
          <w:rFonts w:cstheme="minorHAnsi"/>
        </w:rPr>
        <w:t xml:space="preserve">Participer au développement </w:t>
      </w:r>
      <w:r w:rsidR="00B6269C">
        <w:rPr>
          <w:rFonts w:cstheme="minorHAnsi"/>
        </w:rPr>
        <w:t xml:space="preserve"> </w:t>
      </w:r>
      <w:r>
        <w:rPr>
          <w:rFonts w:cstheme="minorHAnsi"/>
        </w:rPr>
        <w:t>d</w:t>
      </w:r>
      <w:r w:rsidR="00310955">
        <w:rPr>
          <w:rFonts w:cstheme="minorHAnsi"/>
        </w:rPr>
        <w:t>’</w:t>
      </w:r>
      <w:r w:rsidR="00B6269C">
        <w:rPr>
          <w:rFonts w:cstheme="minorHAnsi"/>
        </w:rPr>
        <w:t>une interface facile à utiliser pour les utilisateurs,</w:t>
      </w:r>
    </w:p>
    <w:p w14:paraId="2674999B" w14:textId="65416CCA" w:rsidR="00DE7E6D" w:rsidRDefault="00DE7E6D" w:rsidP="005F592E">
      <w:pPr>
        <w:spacing w:after="0" w:line="240" w:lineRule="auto"/>
        <w:ind w:left="-709"/>
        <w:jc w:val="both"/>
        <w:textAlignment w:val="top"/>
      </w:pPr>
      <w:r w:rsidRPr="00166E5E">
        <w:t xml:space="preserve">Ce stage vous permettra de </w:t>
      </w:r>
      <w:r w:rsidR="00B6269C">
        <w:t xml:space="preserve">développer vos compétences sur le traitement d’images multispectrales, </w:t>
      </w:r>
      <w:r w:rsidR="003E0414">
        <w:t>sous Matlab</w:t>
      </w:r>
      <w:r w:rsidR="00310955">
        <w:t xml:space="preserve"> et RGB sur Image J</w:t>
      </w:r>
      <w:r w:rsidR="003E0414">
        <w:t xml:space="preserve">.  </w:t>
      </w:r>
    </w:p>
    <w:p w14:paraId="1201B310" w14:textId="77777777" w:rsidR="005F592E" w:rsidRPr="00166E5E" w:rsidRDefault="005F592E" w:rsidP="005F592E">
      <w:pPr>
        <w:spacing w:after="0" w:line="240" w:lineRule="auto"/>
        <w:ind w:left="-709"/>
        <w:jc w:val="both"/>
        <w:textAlignment w:val="top"/>
      </w:pPr>
    </w:p>
    <w:p w14:paraId="62359A3C" w14:textId="77777777" w:rsidR="000B7143" w:rsidRPr="00166E5E" w:rsidRDefault="000B7143" w:rsidP="005F592E">
      <w:pPr>
        <w:tabs>
          <w:tab w:val="center" w:pos="426"/>
          <w:tab w:val="left" w:pos="4962"/>
        </w:tabs>
        <w:spacing w:after="0" w:line="240" w:lineRule="auto"/>
        <w:ind w:left="-709"/>
        <w:jc w:val="both"/>
        <w:rPr>
          <w:b/>
          <w:u w:val="single"/>
        </w:rPr>
      </w:pPr>
      <w:r w:rsidRPr="00166E5E">
        <w:rPr>
          <w:b/>
          <w:u w:val="single"/>
        </w:rPr>
        <w:t>PROFIL RECHERCHE :</w:t>
      </w:r>
    </w:p>
    <w:p w14:paraId="3D6AE236" w14:textId="1CA730F4" w:rsidR="00DE7E6D" w:rsidRDefault="00DE7E6D" w:rsidP="005F592E">
      <w:pPr>
        <w:tabs>
          <w:tab w:val="center" w:pos="426"/>
          <w:tab w:val="left" w:pos="4962"/>
        </w:tabs>
        <w:spacing w:after="0" w:line="240" w:lineRule="auto"/>
        <w:ind w:left="-709"/>
        <w:jc w:val="both"/>
        <w:rPr>
          <w:b/>
        </w:rPr>
      </w:pPr>
      <w:r w:rsidRPr="00166E5E">
        <w:rPr>
          <w:b/>
        </w:rPr>
        <w:t>Compétences et capacités personnelles :</w:t>
      </w:r>
    </w:p>
    <w:p w14:paraId="0E474096" w14:textId="05E73D6E" w:rsidR="003E0414" w:rsidRPr="0018626D" w:rsidRDefault="003E0414" w:rsidP="003E0414">
      <w:pPr>
        <w:pStyle w:val="Paragraphedeliste"/>
        <w:numPr>
          <w:ilvl w:val="0"/>
          <w:numId w:val="5"/>
        </w:numPr>
        <w:autoSpaceDE w:val="0"/>
        <w:autoSpaceDN w:val="0"/>
        <w:adjustRightInd w:val="0"/>
        <w:spacing w:after="0" w:line="240" w:lineRule="auto"/>
        <w:rPr>
          <w:rFonts w:cs="Calibri"/>
          <w:b/>
          <w:bCs/>
        </w:rPr>
      </w:pPr>
      <w:r w:rsidRPr="0018626D">
        <w:rPr>
          <w:rFonts w:cs="Calibri"/>
          <w:b/>
          <w:bCs/>
        </w:rPr>
        <w:t>Expérience en traitement d’images sous Matlab</w:t>
      </w:r>
      <w:r w:rsidR="00310955">
        <w:rPr>
          <w:rFonts w:cs="Calibri"/>
          <w:b/>
          <w:bCs/>
        </w:rPr>
        <w:t xml:space="preserve"> et Python</w:t>
      </w:r>
    </w:p>
    <w:p w14:paraId="5E856679" w14:textId="77777777" w:rsidR="003E0414" w:rsidRPr="0018626D" w:rsidRDefault="003E0414" w:rsidP="003E0414">
      <w:pPr>
        <w:pStyle w:val="Paragraphedeliste"/>
        <w:numPr>
          <w:ilvl w:val="0"/>
          <w:numId w:val="5"/>
        </w:numPr>
        <w:autoSpaceDE w:val="0"/>
        <w:autoSpaceDN w:val="0"/>
        <w:adjustRightInd w:val="0"/>
        <w:spacing w:after="0" w:line="240" w:lineRule="auto"/>
        <w:rPr>
          <w:rFonts w:cs="Calibri"/>
        </w:rPr>
      </w:pPr>
      <w:r w:rsidRPr="0018626D">
        <w:rPr>
          <w:rFonts w:cs="Calibri"/>
          <w:b/>
          <w:bCs/>
        </w:rPr>
        <w:t xml:space="preserve">Connaissance et expérience des méthodes de Machine </w:t>
      </w:r>
      <w:proofErr w:type="spellStart"/>
      <w:r w:rsidRPr="0018626D">
        <w:rPr>
          <w:rFonts w:cs="Calibri"/>
          <w:b/>
          <w:bCs/>
        </w:rPr>
        <w:t>learning</w:t>
      </w:r>
      <w:proofErr w:type="spellEnd"/>
    </w:p>
    <w:p w14:paraId="3EB921B3" w14:textId="77777777" w:rsidR="003E0414" w:rsidRPr="0018626D" w:rsidRDefault="003E0414" w:rsidP="003E0414">
      <w:pPr>
        <w:pStyle w:val="Paragraphedeliste"/>
        <w:numPr>
          <w:ilvl w:val="0"/>
          <w:numId w:val="5"/>
        </w:numPr>
        <w:autoSpaceDE w:val="0"/>
        <w:autoSpaceDN w:val="0"/>
        <w:adjustRightInd w:val="0"/>
        <w:spacing w:after="0" w:line="240" w:lineRule="auto"/>
        <w:rPr>
          <w:rFonts w:cs="Calibri"/>
        </w:rPr>
      </w:pPr>
      <w:r w:rsidRPr="0018626D">
        <w:rPr>
          <w:rFonts w:cs="Calibri"/>
        </w:rPr>
        <w:t xml:space="preserve">Solides connaissances en visionique (capteurs multispectraux en conditions non contrôlées) </w:t>
      </w:r>
    </w:p>
    <w:p w14:paraId="5F4E9F86" w14:textId="77777777" w:rsidR="003E0414" w:rsidRPr="0018626D" w:rsidRDefault="003E0414" w:rsidP="003E0414">
      <w:pPr>
        <w:pStyle w:val="Paragraphedeliste"/>
        <w:numPr>
          <w:ilvl w:val="0"/>
          <w:numId w:val="5"/>
        </w:numPr>
        <w:autoSpaceDE w:val="0"/>
        <w:autoSpaceDN w:val="0"/>
        <w:adjustRightInd w:val="0"/>
        <w:spacing w:after="0" w:line="240" w:lineRule="auto"/>
        <w:rPr>
          <w:rFonts w:cs="Calibri"/>
        </w:rPr>
      </w:pPr>
      <w:r w:rsidRPr="0018626D">
        <w:rPr>
          <w:rFonts w:cs="Calibri"/>
        </w:rPr>
        <w:t>Goût et aptitude pour le travail en équipe interdisciplinaire</w:t>
      </w:r>
    </w:p>
    <w:p w14:paraId="550DD23D" w14:textId="77777777" w:rsidR="003E0414" w:rsidRPr="00166E5E" w:rsidRDefault="003E0414" w:rsidP="005F592E">
      <w:pPr>
        <w:tabs>
          <w:tab w:val="center" w:pos="426"/>
          <w:tab w:val="left" w:pos="4962"/>
        </w:tabs>
        <w:spacing w:after="0" w:line="240" w:lineRule="auto"/>
        <w:ind w:left="-709"/>
        <w:jc w:val="both"/>
        <w:rPr>
          <w:b/>
        </w:rPr>
      </w:pPr>
    </w:p>
    <w:p w14:paraId="360689A0" w14:textId="7C65623F" w:rsidR="00C03C71" w:rsidRPr="003E0414" w:rsidRDefault="00C03C71" w:rsidP="005F592E">
      <w:pPr>
        <w:numPr>
          <w:ilvl w:val="0"/>
          <w:numId w:val="2"/>
        </w:numPr>
        <w:tabs>
          <w:tab w:val="center" w:pos="426"/>
          <w:tab w:val="left" w:pos="4962"/>
        </w:tabs>
        <w:spacing w:after="0" w:line="240" w:lineRule="auto"/>
        <w:ind w:left="-284"/>
        <w:jc w:val="both"/>
        <w:rPr>
          <w:b/>
          <w:bCs/>
        </w:rPr>
      </w:pPr>
      <w:r w:rsidRPr="003E0414">
        <w:rPr>
          <w:b/>
          <w:bCs/>
        </w:rPr>
        <w:t>Permis B</w:t>
      </w:r>
      <w:r w:rsidR="003E0414" w:rsidRPr="003E0414">
        <w:rPr>
          <w:b/>
          <w:bCs/>
        </w:rPr>
        <w:t xml:space="preserve"> indispensable</w:t>
      </w:r>
      <w:r w:rsidR="00DD71D8" w:rsidRPr="003E0414">
        <w:rPr>
          <w:b/>
          <w:bCs/>
        </w:rPr>
        <w:t>.</w:t>
      </w:r>
    </w:p>
    <w:p w14:paraId="33DA8D47" w14:textId="77777777" w:rsidR="00DE7E6D" w:rsidRPr="00166E5E" w:rsidRDefault="00DE7E6D" w:rsidP="005F592E">
      <w:pPr>
        <w:tabs>
          <w:tab w:val="center" w:pos="426"/>
          <w:tab w:val="left" w:pos="4962"/>
        </w:tabs>
        <w:spacing w:after="0" w:line="240" w:lineRule="auto"/>
        <w:ind w:left="-664"/>
        <w:jc w:val="both"/>
      </w:pPr>
    </w:p>
    <w:p w14:paraId="626AA193" w14:textId="7CFE843A" w:rsidR="00DE7E6D" w:rsidRDefault="00043932" w:rsidP="005F592E">
      <w:pPr>
        <w:tabs>
          <w:tab w:val="left" w:pos="-284"/>
          <w:tab w:val="left" w:pos="4962"/>
        </w:tabs>
        <w:spacing w:after="0" w:line="240" w:lineRule="auto"/>
        <w:ind w:left="-709"/>
        <w:jc w:val="both"/>
      </w:pPr>
      <w:r w:rsidRPr="009752D1">
        <w:rPr>
          <w:b/>
          <w:caps/>
          <w:u w:val="single"/>
        </w:rPr>
        <w:t>Diplômes :</w:t>
      </w:r>
      <w:r w:rsidR="00DE7E6D" w:rsidRPr="00166E5E">
        <w:rPr>
          <w:b/>
        </w:rPr>
        <w:t xml:space="preserve"> </w:t>
      </w:r>
      <w:r w:rsidR="009E727D" w:rsidRPr="00166E5E">
        <w:rPr>
          <w:b/>
        </w:rPr>
        <w:t xml:space="preserve">Etudiant(e) </w:t>
      </w:r>
      <w:r w:rsidR="009E727D" w:rsidRPr="009E727D">
        <w:rPr>
          <w:bCs/>
        </w:rPr>
        <w:t>Ecole d’Ingénieur</w:t>
      </w:r>
      <w:r w:rsidR="009E727D" w:rsidRPr="00166E5E">
        <w:t xml:space="preserve"> </w:t>
      </w:r>
      <w:r w:rsidR="009E727D">
        <w:t>ou</w:t>
      </w:r>
      <w:r w:rsidR="009E727D" w:rsidRPr="00166E5E">
        <w:t xml:space="preserve"> Master </w:t>
      </w:r>
      <w:r w:rsidR="006B7814">
        <w:t>1</w:t>
      </w:r>
      <w:r w:rsidR="0030267A">
        <w:t xml:space="preserve"> en </w:t>
      </w:r>
      <w:r w:rsidR="009E727D">
        <w:t xml:space="preserve"> </w:t>
      </w:r>
      <w:r w:rsidR="0030267A" w:rsidRPr="002063D2">
        <w:rPr>
          <w:b/>
          <w:bCs/>
        </w:rPr>
        <w:t>Informatique, t</w:t>
      </w:r>
      <w:r w:rsidR="009E727D" w:rsidRPr="002063D2">
        <w:rPr>
          <w:b/>
          <w:bCs/>
        </w:rPr>
        <w:t xml:space="preserve">raitement </w:t>
      </w:r>
      <w:r w:rsidR="0030267A" w:rsidRPr="002063D2">
        <w:rPr>
          <w:b/>
          <w:bCs/>
        </w:rPr>
        <w:t>et Synthèse d</w:t>
      </w:r>
      <w:r w:rsidR="009E727D" w:rsidRPr="002063D2">
        <w:rPr>
          <w:b/>
          <w:bCs/>
        </w:rPr>
        <w:t>’image</w:t>
      </w:r>
      <w:r w:rsidR="0030267A" w:rsidRPr="002063D2">
        <w:rPr>
          <w:b/>
          <w:bCs/>
        </w:rPr>
        <w:t>s</w:t>
      </w:r>
    </w:p>
    <w:p w14:paraId="1E64CCF4" w14:textId="77777777" w:rsidR="005F592E" w:rsidRPr="00166E5E" w:rsidRDefault="005F592E" w:rsidP="005F592E">
      <w:pPr>
        <w:tabs>
          <w:tab w:val="left" w:pos="-284"/>
          <w:tab w:val="left" w:pos="4962"/>
        </w:tabs>
        <w:spacing w:after="0" w:line="240" w:lineRule="auto"/>
        <w:ind w:left="-709"/>
        <w:jc w:val="both"/>
      </w:pPr>
    </w:p>
    <w:p w14:paraId="460750CB" w14:textId="77777777" w:rsidR="00DE7E6D" w:rsidRPr="00166E5E" w:rsidRDefault="00DE7E6D" w:rsidP="005F592E">
      <w:pPr>
        <w:tabs>
          <w:tab w:val="left" w:pos="-284"/>
          <w:tab w:val="left" w:pos="4962"/>
        </w:tabs>
        <w:spacing w:after="0" w:line="240" w:lineRule="auto"/>
        <w:ind w:left="-709"/>
        <w:jc w:val="both"/>
      </w:pPr>
      <w:r w:rsidRPr="00166E5E">
        <w:rPr>
          <w:b/>
          <w:caps/>
          <w:u w:val="single"/>
        </w:rPr>
        <w:t>Conditions proposées :</w:t>
      </w:r>
    </w:p>
    <w:p w14:paraId="21B353CA" w14:textId="63352AC5" w:rsidR="00DE7E6D" w:rsidRPr="00166E5E" w:rsidRDefault="00DE7E6D" w:rsidP="005F592E">
      <w:pPr>
        <w:tabs>
          <w:tab w:val="left" w:pos="-284"/>
          <w:tab w:val="left" w:pos="4962"/>
        </w:tabs>
        <w:spacing w:after="0" w:line="240" w:lineRule="auto"/>
        <w:ind w:left="-709"/>
        <w:jc w:val="both"/>
        <w:rPr>
          <w:color w:val="FF0000"/>
        </w:rPr>
      </w:pPr>
      <w:r w:rsidRPr="00166E5E">
        <w:t xml:space="preserve">Stage de </w:t>
      </w:r>
      <w:r w:rsidR="006B7814">
        <w:t>3 à 4</w:t>
      </w:r>
      <w:r w:rsidR="00043932" w:rsidRPr="00166E5E">
        <w:t xml:space="preserve"> </w:t>
      </w:r>
      <w:r w:rsidRPr="00166E5E">
        <w:t>mois à temps plein (5 jou</w:t>
      </w:r>
      <w:r w:rsidR="00C03C71" w:rsidRPr="00166E5E">
        <w:t xml:space="preserve">rs/semaine) </w:t>
      </w:r>
      <w:r w:rsidR="00C507D6" w:rsidRPr="00166E5E">
        <w:t xml:space="preserve">de </w:t>
      </w:r>
      <w:r w:rsidR="006B7814">
        <w:t>juin</w:t>
      </w:r>
      <w:r w:rsidR="00C507D6" w:rsidRPr="00166E5E">
        <w:t xml:space="preserve"> à </w:t>
      </w:r>
      <w:r w:rsidR="006B7814">
        <w:t>aout-septembre</w:t>
      </w:r>
      <w:r w:rsidR="00166E5E" w:rsidRPr="00166E5E">
        <w:t xml:space="preserve"> 202</w:t>
      </w:r>
      <w:r w:rsidR="00E47493">
        <w:t>2</w:t>
      </w:r>
      <w:r w:rsidR="00C507D6" w:rsidRPr="00166E5E">
        <w:t>.</w:t>
      </w:r>
    </w:p>
    <w:p w14:paraId="24229046" w14:textId="08AC968C" w:rsidR="00DE7E6D" w:rsidRPr="00166E5E" w:rsidRDefault="00DE7E6D" w:rsidP="005F592E">
      <w:pPr>
        <w:tabs>
          <w:tab w:val="left" w:pos="-284"/>
          <w:tab w:val="left" w:pos="4962"/>
        </w:tabs>
        <w:spacing w:after="0" w:line="240" w:lineRule="auto"/>
        <w:ind w:left="-709"/>
        <w:jc w:val="both"/>
      </w:pPr>
      <w:r w:rsidRPr="00166E5E">
        <w:t xml:space="preserve">Gratification : </w:t>
      </w:r>
      <w:r w:rsidR="009752D1">
        <w:t>selon minimum légal</w:t>
      </w:r>
      <w:r w:rsidR="00DD71D8" w:rsidRPr="00166E5E">
        <w:t>.</w:t>
      </w:r>
      <w:r w:rsidRPr="00166E5E">
        <w:t xml:space="preserve"> </w:t>
      </w:r>
    </w:p>
    <w:p w14:paraId="5D0592BD" w14:textId="2280E18E" w:rsidR="00CD4895" w:rsidRPr="00166E5E" w:rsidRDefault="00CD4895" w:rsidP="005F592E">
      <w:pPr>
        <w:tabs>
          <w:tab w:val="left" w:pos="-284"/>
          <w:tab w:val="left" w:pos="4962"/>
        </w:tabs>
        <w:spacing w:after="0" w:line="240" w:lineRule="auto"/>
        <w:ind w:left="-709"/>
        <w:jc w:val="both"/>
      </w:pPr>
      <w:r w:rsidRPr="00166E5E">
        <w:t>Restauration : restauration collective, participation de l’employeur aux frais de repas</w:t>
      </w:r>
      <w:r w:rsidR="00DD71D8" w:rsidRPr="00166E5E">
        <w:t>.</w:t>
      </w:r>
    </w:p>
    <w:p w14:paraId="20F3AD16" w14:textId="59B8A0EE" w:rsidR="00DD71D8" w:rsidRPr="00166E5E" w:rsidRDefault="00CD4895" w:rsidP="005F592E">
      <w:pPr>
        <w:tabs>
          <w:tab w:val="left" w:pos="-284"/>
          <w:tab w:val="left" w:pos="4962"/>
        </w:tabs>
        <w:spacing w:after="0" w:line="240" w:lineRule="auto"/>
        <w:ind w:left="-709"/>
        <w:jc w:val="both"/>
      </w:pPr>
      <w:r w:rsidRPr="00166E5E">
        <w:t>Déplacements :</w:t>
      </w:r>
      <w:r w:rsidRPr="00166E5E">
        <w:rPr>
          <w:rFonts w:ascii="Calibri,Bold" w:hAnsi="Calibri,Bold" w:cs="Calibri,Bold"/>
          <w:b/>
          <w:bCs/>
          <w:sz w:val="24"/>
          <w:szCs w:val="24"/>
        </w:rPr>
        <w:t xml:space="preserve"> </w:t>
      </w:r>
      <w:r w:rsidRPr="00166E5E">
        <w:t>prise en charge selon barèmes GEVES</w:t>
      </w:r>
      <w:r w:rsidR="00DD71D8" w:rsidRPr="00166E5E">
        <w:t>.</w:t>
      </w:r>
    </w:p>
    <w:p w14:paraId="29E07D02" w14:textId="77777777" w:rsidR="00CD4895" w:rsidRPr="00166E5E" w:rsidRDefault="00CD4895" w:rsidP="005F592E">
      <w:pPr>
        <w:tabs>
          <w:tab w:val="left" w:pos="-284"/>
          <w:tab w:val="left" w:pos="4962"/>
        </w:tabs>
        <w:spacing w:after="0" w:line="240" w:lineRule="auto"/>
        <w:ind w:left="-709"/>
        <w:jc w:val="both"/>
      </w:pPr>
    </w:p>
    <w:p w14:paraId="18F6E19A" w14:textId="3A82D2E0" w:rsidR="009752D1" w:rsidRDefault="006E31C5" w:rsidP="005F592E">
      <w:pPr>
        <w:tabs>
          <w:tab w:val="left" w:pos="-284"/>
          <w:tab w:val="left" w:pos="4962"/>
        </w:tabs>
        <w:spacing w:after="0" w:line="240" w:lineRule="auto"/>
        <w:ind w:left="-709"/>
        <w:jc w:val="both"/>
      </w:pPr>
      <w:r w:rsidRPr="009752D1">
        <w:rPr>
          <w:b/>
          <w:caps/>
          <w:u w:val="single"/>
        </w:rPr>
        <w:t xml:space="preserve">Contact et </w:t>
      </w:r>
      <w:r w:rsidR="00B7776E" w:rsidRPr="009752D1">
        <w:rPr>
          <w:b/>
          <w:caps/>
          <w:u w:val="single"/>
        </w:rPr>
        <w:t>Encadrement</w:t>
      </w:r>
      <w:r w:rsidR="00B7776E" w:rsidRPr="00166E5E">
        <w:t xml:space="preserve"> : </w:t>
      </w:r>
    </w:p>
    <w:p w14:paraId="47E0A6FA" w14:textId="1072A93A" w:rsidR="00E47493" w:rsidRDefault="00E47493" w:rsidP="005F592E">
      <w:pPr>
        <w:tabs>
          <w:tab w:val="left" w:pos="-284"/>
          <w:tab w:val="left" w:pos="4962"/>
        </w:tabs>
        <w:spacing w:after="0" w:line="240" w:lineRule="auto"/>
        <w:ind w:left="-709"/>
        <w:jc w:val="both"/>
      </w:pPr>
    </w:p>
    <w:p w14:paraId="19D2D8D6" w14:textId="197382C2" w:rsidR="00E47493" w:rsidRDefault="00E47493" w:rsidP="005F592E">
      <w:pPr>
        <w:tabs>
          <w:tab w:val="left" w:pos="-284"/>
          <w:tab w:val="left" w:pos="4962"/>
        </w:tabs>
        <w:spacing w:after="0" w:line="240" w:lineRule="auto"/>
        <w:ind w:left="-709"/>
        <w:jc w:val="both"/>
      </w:pPr>
      <w:r w:rsidRPr="006F413E">
        <w:t xml:space="preserve">Envoyer CV et lettre de motivation </w:t>
      </w:r>
      <w:r w:rsidRPr="009714CC">
        <w:rPr>
          <w:b/>
          <w:bCs/>
        </w:rPr>
        <w:t xml:space="preserve">avant le </w:t>
      </w:r>
      <w:r w:rsidR="006B7814">
        <w:rPr>
          <w:b/>
          <w:bCs/>
        </w:rPr>
        <w:t>30/0</w:t>
      </w:r>
      <w:r w:rsidR="005F7D70">
        <w:rPr>
          <w:b/>
          <w:bCs/>
        </w:rPr>
        <w:t>4</w:t>
      </w:r>
      <w:r w:rsidR="006F413E" w:rsidRPr="009714CC">
        <w:rPr>
          <w:b/>
          <w:bCs/>
        </w:rPr>
        <w:t>/202</w:t>
      </w:r>
      <w:r w:rsidR="005F7D70">
        <w:rPr>
          <w:b/>
          <w:bCs/>
        </w:rPr>
        <w:t>3</w:t>
      </w:r>
      <w:r w:rsidR="006F413E" w:rsidRPr="009714CC">
        <w:rPr>
          <w:b/>
          <w:bCs/>
        </w:rPr>
        <w:t>,</w:t>
      </w:r>
      <w:r w:rsidR="006F413E">
        <w:t xml:space="preserve"> à :</w:t>
      </w:r>
    </w:p>
    <w:p w14:paraId="0F188CB4" w14:textId="7BF02D4E" w:rsidR="006F413E" w:rsidRPr="006F413E" w:rsidRDefault="006F413E" w:rsidP="005F592E">
      <w:pPr>
        <w:tabs>
          <w:tab w:val="left" w:pos="-284"/>
          <w:tab w:val="left" w:pos="4962"/>
        </w:tabs>
        <w:spacing w:after="0" w:line="240" w:lineRule="auto"/>
        <w:ind w:left="-709"/>
        <w:jc w:val="both"/>
      </w:pPr>
    </w:p>
    <w:p w14:paraId="5AE0DF84" w14:textId="1ED77D11" w:rsidR="00B7776E" w:rsidRPr="00166E5E" w:rsidRDefault="00AA0600" w:rsidP="005F592E">
      <w:pPr>
        <w:tabs>
          <w:tab w:val="left" w:pos="-284"/>
          <w:tab w:val="left" w:pos="4962"/>
        </w:tabs>
        <w:spacing w:after="0" w:line="240" w:lineRule="auto"/>
        <w:ind w:left="-709"/>
        <w:jc w:val="center"/>
      </w:pPr>
      <w:r>
        <w:t>Valérie Cadot</w:t>
      </w:r>
    </w:p>
    <w:p w14:paraId="31839851" w14:textId="441B4959" w:rsidR="00043932" w:rsidRPr="00166E5E" w:rsidRDefault="00043932" w:rsidP="005F592E">
      <w:pPr>
        <w:tabs>
          <w:tab w:val="left" w:pos="-284"/>
          <w:tab w:val="left" w:pos="4962"/>
        </w:tabs>
        <w:spacing w:after="0" w:line="240" w:lineRule="auto"/>
        <w:ind w:left="-709"/>
        <w:jc w:val="center"/>
      </w:pPr>
      <w:r w:rsidRPr="00166E5E">
        <w:t xml:space="preserve">Responsable </w:t>
      </w:r>
      <w:r w:rsidR="00AA0600">
        <w:t>Bioagresseurs VATE</w:t>
      </w:r>
    </w:p>
    <w:p w14:paraId="6FBF7C96" w14:textId="27FAE52C" w:rsidR="00644F81" w:rsidRPr="00166E5E" w:rsidRDefault="00644F81" w:rsidP="005F592E">
      <w:pPr>
        <w:tabs>
          <w:tab w:val="left" w:pos="-284"/>
          <w:tab w:val="left" w:pos="4962"/>
        </w:tabs>
        <w:spacing w:after="0" w:line="240" w:lineRule="auto"/>
        <w:ind w:left="-709"/>
        <w:jc w:val="center"/>
      </w:pPr>
      <w:r w:rsidRPr="00166E5E">
        <w:t xml:space="preserve">+33 (0)2 41 22 </w:t>
      </w:r>
      <w:r w:rsidR="003C6BCF">
        <w:t xml:space="preserve"> 85 98</w:t>
      </w:r>
      <w:r w:rsidRPr="00166E5E">
        <w:br/>
        <w:t xml:space="preserve">+33 (0)6 </w:t>
      </w:r>
      <w:r w:rsidR="003C6BCF">
        <w:t>75 83 81 41</w:t>
      </w:r>
      <w:r w:rsidRPr="00166E5E">
        <w:br/>
      </w:r>
      <w:hyperlink r:id="rId7" w:history="1">
        <w:r w:rsidR="003C6BCF" w:rsidRPr="004748BB">
          <w:rPr>
            <w:rStyle w:val="Lienhypertexte"/>
          </w:rPr>
          <w:t>valerie.cadot@geves.fr</w:t>
        </w:r>
      </w:hyperlink>
      <w:r w:rsidR="005F592E">
        <w:t xml:space="preserve"> </w:t>
      </w:r>
    </w:p>
    <w:p w14:paraId="51B088B6" w14:textId="21E0B370" w:rsidR="00043932" w:rsidRPr="00166E5E" w:rsidRDefault="00644F81" w:rsidP="005F592E">
      <w:pPr>
        <w:tabs>
          <w:tab w:val="left" w:pos="-284"/>
          <w:tab w:val="left" w:pos="4962"/>
        </w:tabs>
        <w:spacing w:after="0" w:line="240" w:lineRule="auto"/>
        <w:ind w:left="-709"/>
        <w:jc w:val="center"/>
      </w:pPr>
      <w:r w:rsidRPr="00166E5E">
        <w:rPr>
          <w:rFonts w:ascii="Calibri" w:hAnsi="Calibri" w:cs="Calibri"/>
          <w:b/>
          <w:bCs/>
          <w:color w:val="82C168"/>
          <w:sz w:val="18"/>
          <w:szCs w:val="18"/>
          <w:bdr w:val="none" w:sz="0" w:space="0" w:color="auto" w:frame="1"/>
        </w:rPr>
        <w:br/>
      </w:r>
      <w:r w:rsidR="00043932" w:rsidRPr="00166E5E">
        <w:t>Groupe d’Étude et de contrôle des Variétés Et des Semences</w:t>
      </w:r>
      <w:r w:rsidR="003C6BCF">
        <w:t xml:space="preserve"> Beaucouzé</w:t>
      </w:r>
    </w:p>
    <w:p w14:paraId="4A0B867B" w14:textId="60BAB3A1" w:rsidR="00AC42D0" w:rsidRPr="00166E5E" w:rsidRDefault="003C6BCF" w:rsidP="005F592E">
      <w:pPr>
        <w:tabs>
          <w:tab w:val="left" w:pos="-284"/>
          <w:tab w:val="left" w:pos="4962"/>
        </w:tabs>
        <w:spacing w:after="0" w:line="240" w:lineRule="auto"/>
        <w:ind w:left="-709"/>
        <w:jc w:val="center"/>
      </w:pPr>
      <w:r>
        <w:t>25 rue Georges Morel</w:t>
      </w:r>
    </w:p>
    <w:p w14:paraId="265EE4F0" w14:textId="0C17C454" w:rsidR="00AC42D0" w:rsidRPr="00166E5E" w:rsidRDefault="003C6BCF" w:rsidP="005F592E">
      <w:pPr>
        <w:tabs>
          <w:tab w:val="left" w:pos="-284"/>
          <w:tab w:val="left" w:pos="4962"/>
        </w:tabs>
        <w:spacing w:after="0" w:line="240" w:lineRule="auto"/>
        <w:ind w:left="-709"/>
        <w:jc w:val="center"/>
      </w:pPr>
      <w:r>
        <w:t>49071 Beaucouzé cedex</w:t>
      </w:r>
      <w:r w:rsidR="00AC42D0" w:rsidRPr="00166E5E">
        <w:t xml:space="preserve"> - France</w:t>
      </w:r>
    </w:p>
    <w:p w14:paraId="55439514" w14:textId="77777777" w:rsidR="00AC42D0" w:rsidRPr="00166E5E" w:rsidRDefault="00AC42D0" w:rsidP="005F592E">
      <w:pPr>
        <w:tabs>
          <w:tab w:val="left" w:pos="-284"/>
          <w:tab w:val="left" w:pos="4962"/>
        </w:tabs>
        <w:spacing w:after="0" w:line="240" w:lineRule="auto"/>
        <w:ind w:left="-709"/>
        <w:jc w:val="both"/>
      </w:pPr>
    </w:p>
    <w:sectPr w:rsidR="00AC42D0" w:rsidRPr="00166E5E" w:rsidSect="005A0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73A6"/>
    <w:multiLevelType w:val="hybridMultilevel"/>
    <w:tmpl w:val="F4DC36CC"/>
    <w:lvl w:ilvl="0" w:tplc="F558F43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744DE1"/>
    <w:multiLevelType w:val="multilevel"/>
    <w:tmpl w:val="6372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4357F"/>
    <w:multiLevelType w:val="hybridMultilevel"/>
    <w:tmpl w:val="FC68AD7C"/>
    <w:lvl w:ilvl="0" w:tplc="DB2EFD2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295EDC"/>
    <w:multiLevelType w:val="multilevel"/>
    <w:tmpl w:val="6372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F3DDC"/>
    <w:multiLevelType w:val="hybridMultilevel"/>
    <w:tmpl w:val="8AA2E97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31297128">
    <w:abstractNumId w:val="3"/>
  </w:num>
  <w:num w:numId="2" w16cid:durableId="1932661928">
    <w:abstractNumId w:val="2"/>
  </w:num>
  <w:num w:numId="3" w16cid:durableId="900796301">
    <w:abstractNumId w:val="1"/>
  </w:num>
  <w:num w:numId="4" w16cid:durableId="1285235331">
    <w:abstractNumId w:val="4"/>
  </w:num>
  <w:num w:numId="5" w16cid:durableId="119742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94"/>
    <w:rsid w:val="000431C4"/>
    <w:rsid w:val="00043932"/>
    <w:rsid w:val="000B7143"/>
    <w:rsid w:val="001628DE"/>
    <w:rsid w:val="00166E5E"/>
    <w:rsid w:val="001673A7"/>
    <w:rsid w:val="0018626D"/>
    <w:rsid w:val="00204AC7"/>
    <w:rsid w:val="002063D2"/>
    <w:rsid w:val="0029601E"/>
    <w:rsid w:val="00296979"/>
    <w:rsid w:val="0030267A"/>
    <w:rsid w:val="00310955"/>
    <w:rsid w:val="003520B7"/>
    <w:rsid w:val="00353A83"/>
    <w:rsid w:val="003C6BCF"/>
    <w:rsid w:val="003D4A5D"/>
    <w:rsid w:val="003E0414"/>
    <w:rsid w:val="003E4E18"/>
    <w:rsid w:val="00481C1B"/>
    <w:rsid w:val="004840C3"/>
    <w:rsid w:val="00496E21"/>
    <w:rsid w:val="004C0E3F"/>
    <w:rsid w:val="004E2FC6"/>
    <w:rsid w:val="005627F7"/>
    <w:rsid w:val="00593AD9"/>
    <w:rsid w:val="005A0D58"/>
    <w:rsid w:val="005C5ABF"/>
    <w:rsid w:val="005F592E"/>
    <w:rsid w:val="005F7AA5"/>
    <w:rsid w:val="005F7D70"/>
    <w:rsid w:val="00625577"/>
    <w:rsid w:val="00644F81"/>
    <w:rsid w:val="00695EC6"/>
    <w:rsid w:val="006A3448"/>
    <w:rsid w:val="006A743F"/>
    <w:rsid w:val="006B7814"/>
    <w:rsid w:val="006E31C5"/>
    <w:rsid w:val="006F413E"/>
    <w:rsid w:val="007F331F"/>
    <w:rsid w:val="00827E5F"/>
    <w:rsid w:val="00864EE7"/>
    <w:rsid w:val="00876AB8"/>
    <w:rsid w:val="008C7754"/>
    <w:rsid w:val="0090105C"/>
    <w:rsid w:val="009714CC"/>
    <w:rsid w:val="009752D1"/>
    <w:rsid w:val="009E727D"/>
    <w:rsid w:val="00A40478"/>
    <w:rsid w:val="00A942B4"/>
    <w:rsid w:val="00AA0600"/>
    <w:rsid w:val="00AC42D0"/>
    <w:rsid w:val="00B37FAC"/>
    <w:rsid w:val="00B6269C"/>
    <w:rsid w:val="00B7776E"/>
    <w:rsid w:val="00B9014B"/>
    <w:rsid w:val="00B92511"/>
    <w:rsid w:val="00BB002E"/>
    <w:rsid w:val="00BB3AAF"/>
    <w:rsid w:val="00C03C71"/>
    <w:rsid w:val="00C44EA4"/>
    <w:rsid w:val="00C507D6"/>
    <w:rsid w:val="00C973A3"/>
    <w:rsid w:val="00CA2F70"/>
    <w:rsid w:val="00CD4895"/>
    <w:rsid w:val="00DB63B2"/>
    <w:rsid w:val="00DD71D8"/>
    <w:rsid w:val="00DE7E6D"/>
    <w:rsid w:val="00DF3D34"/>
    <w:rsid w:val="00E11E2B"/>
    <w:rsid w:val="00E16DF3"/>
    <w:rsid w:val="00E35D94"/>
    <w:rsid w:val="00E47493"/>
    <w:rsid w:val="00EA6DF9"/>
    <w:rsid w:val="00ED50C3"/>
    <w:rsid w:val="00F0743B"/>
    <w:rsid w:val="00F17611"/>
    <w:rsid w:val="00FA2762"/>
    <w:rsid w:val="00FA38F1"/>
    <w:rsid w:val="00FB2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E6CB"/>
  <w15:docId w15:val="{4E7879C0-71A2-4D84-9D42-86EB805E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58"/>
  </w:style>
  <w:style w:type="paragraph" w:styleId="Titre2">
    <w:name w:val="heading 2"/>
    <w:basedOn w:val="Normal"/>
    <w:link w:val="Titre2Car"/>
    <w:uiPriority w:val="9"/>
    <w:qFormat/>
    <w:rsid w:val="00E35D94"/>
    <w:pPr>
      <w:spacing w:after="72" w:line="240" w:lineRule="auto"/>
      <w:outlineLvl w:val="1"/>
    </w:pPr>
    <w:rPr>
      <w:rFonts w:ascii="Times New Roman" w:eastAsia="Times New Roman" w:hAnsi="Times New Roman" w:cs="Times New Roman"/>
      <w:color w:val="FF7100"/>
      <w:sz w:val="38"/>
      <w:szCs w:val="3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35D94"/>
    <w:rPr>
      <w:rFonts w:ascii="Times New Roman" w:eastAsia="Times New Roman" w:hAnsi="Times New Roman" w:cs="Times New Roman"/>
      <w:color w:val="FF7100"/>
      <w:sz w:val="38"/>
      <w:szCs w:val="38"/>
      <w:lang w:eastAsia="fr-FR"/>
    </w:rPr>
  </w:style>
  <w:style w:type="paragraph" w:styleId="NormalWeb">
    <w:name w:val="Normal (Web)"/>
    <w:basedOn w:val="Normal"/>
    <w:uiPriority w:val="99"/>
    <w:semiHidden/>
    <w:unhideWhenUsed/>
    <w:rsid w:val="00E35D94"/>
    <w:pPr>
      <w:spacing w:after="24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35D94"/>
    <w:pPr>
      <w:spacing w:after="0" w:line="240" w:lineRule="auto"/>
    </w:pPr>
    <w:rPr>
      <w:rFonts w:ascii="Calibri" w:hAnsi="Calibr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E7E6D"/>
    <w:pPr>
      <w:ind w:left="720"/>
      <w:contextualSpacing/>
    </w:pPr>
  </w:style>
  <w:style w:type="character" w:styleId="Lienhypertexte">
    <w:name w:val="Hyperlink"/>
    <w:basedOn w:val="Policepardfaut"/>
    <w:uiPriority w:val="99"/>
    <w:unhideWhenUsed/>
    <w:rsid w:val="00CD4895"/>
    <w:rPr>
      <w:color w:val="0000FF" w:themeColor="hyperlink"/>
      <w:u w:val="single"/>
    </w:rPr>
  </w:style>
  <w:style w:type="paragraph" w:styleId="Textedebulles">
    <w:name w:val="Balloon Text"/>
    <w:basedOn w:val="Normal"/>
    <w:link w:val="TextedebullesCar"/>
    <w:uiPriority w:val="99"/>
    <w:semiHidden/>
    <w:unhideWhenUsed/>
    <w:rsid w:val="00CD48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4895"/>
    <w:rPr>
      <w:rFonts w:ascii="Tahoma" w:hAnsi="Tahoma" w:cs="Tahoma"/>
      <w:sz w:val="16"/>
      <w:szCs w:val="16"/>
    </w:rPr>
  </w:style>
  <w:style w:type="character" w:styleId="Mentionnonrsolue">
    <w:name w:val="Unresolved Mention"/>
    <w:basedOn w:val="Policepardfaut"/>
    <w:uiPriority w:val="99"/>
    <w:semiHidden/>
    <w:unhideWhenUsed/>
    <w:rsid w:val="00827E5F"/>
    <w:rPr>
      <w:color w:val="605E5C"/>
      <w:shd w:val="clear" w:color="auto" w:fill="E1DFDD"/>
    </w:rPr>
  </w:style>
  <w:style w:type="character" w:styleId="Marquedecommentaire">
    <w:name w:val="annotation reference"/>
    <w:basedOn w:val="Policepardfaut"/>
    <w:uiPriority w:val="99"/>
    <w:semiHidden/>
    <w:unhideWhenUsed/>
    <w:rsid w:val="00EA6DF9"/>
    <w:rPr>
      <w:sz w:val="16"/>
      <w:szCs w:val="16"/>
    </w:rPr>
  </w:style>
  <w:style w:type="paragraph" w:styleId="Commentaire">
    <w:name w:val="annotation text"/>
    <w:basedOn w:val="Normal"/>
    <w:link w:val="CommentaireCar"/>
    <w:uiPriority w:val="99"/>
    <w:semiHidden/>
    <w:unhideWhenUsed/>
    <w:rsid w:val="00EA6DF9"/>
    <w:pPr>
      <w:spacing w:line="240" w:lineRule="auto"/>
    </w:pPr>
    <w:rPr>
      <w:sz w:val="20"/>
      <w:szCs w:val="20"/>
    </w:rPr>
  </w:style>
  <w:style w:type="character" w:customStyle="1" w:styleId="CommentaireCar">
    <w:name w:val="Commentaire Car"/>
    <w:basedOn w:val="Policepardfaut"/>
    <w:link w:val="Commentaire"/>
    <w:uiPriority w:val="99"/>
    <w:semiHidden/>
    <w:rsid w:val="00EA6DF9"/>
    <w:rPr>
      <w:sz w:val="20"/>
      <w:szCs w:val="20"/>
    </w:rPr>
  </w:style>
  <w:style w:type="paragraph" w:styleId="Objetducommentaire">
    <w:name w:val="annotation subject"/>
    <w:basedOn w:val="Commentaire"/>
    <w:next w:val="Commentaire"/>
    <w:link w:val="ObjetducommentaireCar"/>
    <w:uiPriority w:val="99"/>
    <w:semiHidden/>
    <w:unhideWhenUsed/>
    <w:rsid w:val="00EA6DF9"/>
    <w:rPr>
      <w:b/>
      <w:bCs/>
    </w:rPr>
  </w:style>
  <w:style w:type="character" w:customStyle="1" w:styleId="ObjetducommentaireCar">
    <w:name w:val="Objet du commentaire Car"/>
    <w:basedOn w:val="CommentaireCar"/>
    <w:link w:val="Objetducommentaire"/>
    <w:uiPriority w:val="99"/>
    <w:semiHidden/>
    <w:rsid w:val="00EA6DF9"/>
    <w:rPr>
      <w:b/>
      <w:bCs/>
      <w:sz w:val="20"/>
      <w:szCs w:val="20"/>
    </w:rPr>
  </w:style>
  <w:style w:type="paragraph" w:customStyle="1" w:styleId="xmsonormal">
    <w:name w:val="x_msonormal"/>
    <w:basedOn w:val="Normal"/>
    <w:rsid w:val="00644F8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0384">
      <w:bodyDiv w:val="1"/>
      <w:marLeft w:val="0"/>
      <w:marRight w:val="0"/>
      <w:marTop w:val="0"/>
      <w:marBottom w:val="0"/>
      <w:divBdr>
        <w:top w:val="none" w:sz="0" w:space="0" w:color="auto"/>
        <w:left w:val="none" w:sz="0" w:space="0" w:color="auto"/>
        <w:bottom w:val="none" w:sz="0" w:space="0" w:color="auto"/>
        <w:right w:val="none" w:sz="0" w:space="0" w:color="auto"/>
      </w:divBdr>
    </w:div>
    <w:div w:id="525565424">
      <w:bodyDiv w:val="1"/>
      <w:marLeft w:val="0"/>
      <w:marRight w:val="0"/>
      <w:marTop w:val="0"/>
      <w:marBottom w:val="0"/>
      <w:divBdr>
        <w:top w:val="none" w:sz="0" w:space="0" w:color="auto"/>
        <w:left w:val="none" w:sz="0" w:space="0" w:color="auto"/>
        <w:bottom w:val="none" w:sz="0" w:space="0" w:color="auto"/>
        <w:right w:val="none" w:sz="0" w:space="0" w:color="auto"/>
      </w:divBdr>
    </w:div>
    <w:div w:id="1037386288">
      <w:bodyDiv w:val="1"/>
      <w:marLeft w:val="0"/>
      <w:marRight w:val="0"/>
      <w:marTop w:val="0"/>
      <w:marBottom w:val="0"/>
      <w:divBdr>
        <w:top w:val="none" w:sz="0" w:space="0" w:color="auto"/>
        <w:left w:val="none" w:sz="0" w:space="0" w:color="auto"/>
        <w:bottom w:val="none" w:sz="0" w:space="0" w:color="auto"/>
        <w:right w:val="none" w:sz="0" w:space="0" w:color="auto"/>
      </w:divBdr>
    </w:div>
    <w:div w:id="1328747523">
      <w:bodyDiv w:val="1"/>
      <w:marLeft w:val="0"/>
      <w:marRight w:val="0"/>
      <w:marTop w:val="0"/>
      <w:marBottom w:val="0"/>
      <w:divBdr>
        <w:top w:val="none" w:sz="0" w:space="0" w:color="auto"/>
        <w:left w:val="none" w:sz="0" w:space="0" w:color="auto"/>
        <w:bottom w:val="none" w:sz="0" w:space="0" w:color="auto"/>
        <w:right w:val="none" w:sz="0" w:space="0" w:color="auto"/>
      </w:divBdr>
    </w:div>
    <w:div w:id="1347563556">
      <w:bodyDiv w:val="1"/>
      <w:marLeft w:val="0"/>
      <w:marRight w:val="0"/>
      <w:marTop w:val="0"/>
      <w:marBottom w:val="0"/>
      <w:divBdr>
        <w:top w:val="none" w:sz="0" w:space="0" w:color="auto"/>
        <w:left w:val="none" w:sz="0" w:space="0" w:color="auto"/>
        <w:bottom w:val="none" w:sz="0" w:space="0" w:color="auto"/>
        <w:right w:val="none" w:sz="0" w:space="0" w:color="auto"/>
      </w:divBdr>
      <w:divsChild>
        <w:div w:id="422335726">
          <w:marLeft w:val="0"/>
          <w:marRight w:val="0"/>
          <w:marTop w:val="0"/>
          <w:marBottom w:val="0"/>
          <w:divBdr>
            <w:top w:val="none" w:sz="0" w:space="0" w:color="auto"/>
            <w:left w:val="none" w:sz="0" w:space="0" w:color="auto"/>
            <w:bottom w:val="none" w:sz="0" w:space="0" w:color="auto"/>
            <w:right w:val="none" w:sz="0" w:space="0" w:color="auto"/>
          </w:divBdr>
          <w:divsChild>
            <w:div w:id="1426262791">
              <w:marLeft w:val="0"/>
              <w:marRight w:val="0"/>
              <w:marTop w:val="0"/>
              <w:marBottom w:val="0"/>
              <w:divBdr>
                <w:top w:val="none" w:sz="0" w:space="0" w:color="auto"/>
                <w:left w:val="none" w:sz="0" w:space="0" w:color="auto"/>
                <w:bottom w:val="none" w:sz="0" w:space="0" w:color="auto"/>
                <w:right w:val="none" w:sz="0" w:space="0" w:color="auto"/>
              </w:divBdr>
              <w:divsChild>
                <w:div w:id="1451440147">
                  <w:marLeft w:val="0"/>
                  <w:marRight w:val="0"/>
                  <w:marTop w:val="0"/>
                  <w:marBottom w:val="0"/>
                  <w:divBdr>
                    <w:top w:val="none" w:sz="0" w:space="0" w:color="auto"/>
                    <w:left w:val="none" w:sz="0" w:space="0" w:color="auto"/>
                    <w:bottom w:val="none" w:sz="0" w:space="0" w:color="auto"/>
                    <w:right w:val="none" w:sz="0" w:space="0" w:color="auto"/>
                  </w:divBdr>
                  <w:divsChild>
                    <w:div w:id="1344164648">
                      <w:marLeft w:val="0"/>
                      <w:marRight w:val="0"/>
                      <w:marTop w:val="0"/>
                      <w:marBottom w:val="0"/>
                      <w:divBdr>
                        <w:top w:val="none" w:sz="0" w:space="0" w:color="auto"/>
                        <w:left w:val="none" w:sz="0" w:space="0" w:color="auto"/>
                        <w:bottom w:val="none" w:sz="0" w:space="0" w:color="auto"/>
                        <w:right w:val="none" w:sz="0" w:space="0" w:color="auto"/>
                      </w:divBdr>
                      <w:divsChild>
                        <w:div w:id="860511514">
                          <w:marLeft w:val="0"/>
                          <w:marRight w:val="475"/>
                          <w:marTop w:val="0"/>
                          <w:marBottom w:val="0"/>
                          <w:divBdr>
                            <w:top w:val="none" w:sz="0" w:space="0" w:color="auto"/>
                            <w:left w:val="none" w:sz="0" w:space="0" w:color="auto"/>
                            <w:bottom w:val="none" w:sz="0" w:space="0" w:color="auto"/>
                            <w:right w:val="none" w:sz="0" w:space="0" w:color="auto"/>
                          </w:divBdr>
                          <w:divsChild>
                            <w:div w:id="158738082">
                              <w:marLeft w:val="0"/>
                              <w:marRight w:val="0"/>
                              <w:marTop w:val="0"/>
                              <w:marBottom w:val="240"/>
                              <w:divBdr>
                                <w:top w:val="none" w:sz="0" w:space="0" w:color="auto"/>
                                <w:left w:val="none" w:sz="0" w:space="0" w:color="auto"/>
                                <w:bottom w:val="none" w:sz="0" w:space="0" w:color="auto"/>
                                <w:right w:val="none" w:sz="0" w:space="0" w:color="auto"/>
                              </w:divBdr>
                              <w:divsChild>
                                <w:div w:id="1097406683">
                                  <w:marLeft w:val="0"/>
                                  <w:marRight w:val="0"/>
                                  <w:marTop w:val="0"/>
                                  <w:marBottom w:val="0"/>
                                  <w:divBdr>
                                    <w:top w:val="none" w:sz="0" w:space="0" w:color="auto"/>
                                    <w:left w:val="none" w:sz="0" w:space="0" w:color="auto"/>
                                    <w:bottom w:val="none" w:sz="0" w:space="0" w:color="auto"/>
                                    <w:right w:val="none" w:sz="0" w:space="0" w:color="auto"/>
                                  </w:divBdr>
                                  <w:divsChild>
                                    <w:div w:id="113406339">
                                      <w:marLeft w:val="0"/>
                                      <w:marRight w:val="0"/>
                                      <w:marTop w:val="0"/>
                                      <w:marBottom w:val="0"/>
                                      <w:divBdr>
                                        <w:top w:val="none" w:sz="0" w:space="0" w:color="auto"/>
                                        <w:left w:val="none" w:sz="0" w:space="0" w:color="auto"/>
                                        <w:bottom w:val="none" w:sz="0" w:space="0" w:color="auto"/>
                                        <w:right w:val="none" w:sz="0" w:space="0" w:color="auto"/>
                                      </w:divBdr>
                                    </w:div>
                                    <w:div w:id="1343707317">
                                      <w:marLeft w:val="0"/>
                                      <w:marRight w:val="0"/>
                                      <w:marTop w:val="0"/>
                                      <w:marBottom w:val="0"/>
                                      <w:divBdr>
                                        <w:top w:val="none" w:sz="0" w:space="0" w:color="auto"/>
                                        <w:left w:val="none" w:sz="0" w:space="0" w:color="auto"/>
                                        <w:bottom w:val="none" w:sz="0" w:space="0" w:color="auto"/>
                                        <w:right w:val="none" w:sz="0" w:space="0" w:color="auto"/>
                                      </w:divBdr>
                                    </w:div>
                                    <w:div w:id="12235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erie.cadot@gev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7563-9EA8-4BFF-A4C4-69644A53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581</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GEVES</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GEVES</dc:creator>
  <cp:lastModifiedBy>CADOT Valérie</cp:lastModifiedBy>
  <cp:revision>3</cp:revision>
  <cp:lastPrinted>2015-02-03T13:21:00Z</cp:lastPrinted>
  <dcterms:created xsi:type="dcterms:W3CDTF">2023-04-06T15:12:00Z</dcterms:created>
  <dcterms:modified xsi:type="dcterms:W3CDTF">2023-04-06T15:46:00Z</dcterms:modified>
</cp:coreProperties>
</file>